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66" w:rsidRPr="00323F03" w:rsidRDefault="002B0066" w:rsidP="002B0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F03">
        <w:rPr>
          <w:rFonts w:ascii="Times New Roman" w:hAnsi="Times New Roman" w:cs="Times New Roman"/>
          <w:b/>
          <w:sz w:val="32"/>
          <w:szCs w:val="32"/>
        </w:rPr>
        <w:t>Potvrdenie o schválení programu vzdelávania</w:t>
      </w: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Pr="0058125B" w:rsidRDefault="0058125B" w:rsidP="00323F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škola, Komenského 6</w:t>
      </w:r>
      <w:r w:rsidR="00CA17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0066" w:rsidRPr="002B0066">
        <w:rPr>
          <w:rFonts w:ascii="Times New Roman" w:hAnsi="Times New Roman" w:cs="Times New Roman"/>
          <w:b/>
          <w:sz w:val="24"/>
          <w:szCs w:val="24"/>
        </w:rPr>
        <w:t xml:space="preserve">073 01 Sobrance, IČO: </w:t>
      </w:r>
      <w:r w:rsidRPr="00581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35545623</w:t>
      </w:r>
    </w:p>
    <w:p w:rsidR="002B0066" w:rsidRDefault="002B0066" w:rsidP="00323F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2D73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D73C5">
        <w:rPr>
          <w:rFonts w:ascii="Times New Roman" w:hAnsi="Times New Roman" w:cs="Times New Roman"/>
          <w:sz w:val="24"/>
          <w:szCs w:val="24"/>
        </w:rPr>
        <w:t>22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</w:t>
      </w:r>
      <w:r w:rsidR="0058125B">
        <w:rPr>
          <w:rFonts w:ascii="Times New Roman" w:hAnsi="Times New Roman" w:cs="Times New Roman"/>
          <w:sz w:val="24"/>
          <w:szCs w:val="24"/>
        </w:rPr>
        <w:t>Základná škola, Komenského 6</w:t>
      </w:r>
      <w:r>
        <w:rPr>
          <w:rFonts w:ascii="Times New Roman" w:hAnsi="Times New Roman" w:cs="Times New Roman"/>
          <w:sz w:val="24"/>
          <w:szCs w:val="24"/>
        </w:rPr>
        <w:t>, 073 01 Sobrance podľa §</w:t>
      </w:r>
      <w:r w:rsidR="002D73C5">
        <w:rPr>
          <w:rFonts w:ascii="Times New Roman" w:hAnsi="Times New Roman" w:cs="Times New Roman"/>
          <w:sz w:val="24"/>
          <w:szCs w:val="24"/>
        </w:rPr>
        <w:t xml:space="preserve"> 57 ods. 3 </w:t>
      </w:r>
      <w:r>
        <w:rPr>
          <w:rFonts w:ascii="Times New Roman" w:hAnsi="Times New Roman" w:cs="Times New Roman"/>
          <w:sz w:val="24"/>
          <w:szCs w:val="24"/>
        </w:rPr>
        <w:t>zákona č. 138/2019 o pedagogických a odborných zamestnancoch a o zmene a doplnení niektorých zákonov ako príslušný orgán vo veci schválenia programu aktualizačného vzdelávania rozhodol takto:</w:t>
      </w:r>
    </w:p>
    <w:p w:rsidR="002B0066" w:rsidRDefault="002B0066" w:rsidP="002B00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0066" w:rsidRPr="002B0066" w:rsidRDefault="002B0066" w:rsidP="002B006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066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aktualizačného vzdelávania s názvom: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Pr="0058125B" w:rsidRDefault="0058125B" w:rsidP="0058125B">
      <w:pPr>
        <w:rPr>
          <w:rFonts w:ascii="Times New Roman" w:hAnsi="Times New Roman" w:cs="Times New Roman"/>
          <w:sz w:val="26"/>
          <w:szCs w:val="26"/>
        </w:rPr>
      </w:pPr>
      <w:r w:rsidRPr="0058125B">
        <w:rPr>
          <w:rFonts w:ascii="Times New Roman" w:hAnsi="Times New Roman" w:cs="Times New Roman"/>
          <w:b/>
          <w:sz w:val="26"/>
          <w:szCs w:val="26"/>
        </w:rPr>
        <w:t>Rozvoj a podpora PZ v súlade s profesijnými štandardami učiteľa prvého stupňa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celkovom rozsahu </w:t>
      </w:r>
      <w:r w:rsidR="0058125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hod</w:t>
      </w:r>
      <w:r w:rsidR="00CE79E9">
        <w:rPr>
          <w:rFonts w:ascii="Times New Roman" w:hAnsi="Times New Roman" w:cs="Times New Roman"/>
          <w:sz w:val="24"/>
          <w:szCs w:val="24"/>
        </w:rPr>
        <w:t>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066" w:rsidRDefault="002B0066" w:rsidP="002B00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schvaľuje na školský rok 20</w:t>
      </w:r>
      <w:r w:rsidR="002D73C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D73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066" w:rsidRP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P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</w:p>
    <w:p w:rsidR="002B0066" w:rsidRDefault="002B0066" w:rsidP="002B00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066" w:rsidRDefault="002B0066" w:rsidP="002B0066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255">
        <w:rPr>
          <w:rFonts w:ascii="Times New Roman" w:hAnsi="Times New Roman" w:cs="Times New Roman"/>
          <w:sz w:val="24"/>
          <w:szCs w:val="24"/>
        </w:rPr>
        <w:t xml:space="preserve">    </w:t>
      </w:r>
      <w:r w:rsidR="002D73C5">
        <w:rPr>
          <w:rFonts w:ascii="Times New Roman" w:hAnsi="Times New Roman" w:cs="Times New Roman"/>
          <w:sz w:val="24"/>
          <w:szCs w:val="24"/>
        </w:rPr>
        <w:t xml:space="preserve">Mgr. </w:t>
      </w:r>
      <w:r w:rsidR="0058125B">
        <w:rPr>
          <w:rFonts w:ascii="Times New Roman" w:hAnsi="Times New Roman" w:cs="Times New Roman"/>
          <w:sz w:val="24"/>
          <w:szCs w:val="24"/>
        </w:rPr>
        <w:t xml:space="preserve">Beáta </w:t>
      </w:r>
      <w:proofErr w:type="spellStart"/>
      <w:r w:rsidR="0058125B">
        <w:rPr>
          <w:rFonts w:ascii="Times New Roman" w:hAnsi="Times New Roman" w:cs="Times New Roman"/>
          <w:sz w:val="24"/>
          <w:szCs w:val="24"/>
        </w:rPr>
        <w:t>Maciková</w:t>
      </w:r>
      <w:proofErr w:type="spellEnd"/>
      <w:r w:rsidR="0058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66" w:rsidRPr="002B0066" w:rsidRDefault="002B0066" w:rsidP="002B0066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23F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3F0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iaditeľ</w:t>
      </w:r>
      <w:r w:rsidR="002D73C5">
        <w:rPr>
          <w:rFonts w:ascii="Times New Roman" w:hAnsi="Times New Roman" w:cs="Times New Roman"/>
          <w:sz w:val="24"/>
          <w:szCs w:val="24"/>
        </w:rPr>
        <w:t xml:space="preserve">ka </w:t>
      </w:r>
      <w:r w:rsidR="0058125B">
        <w:rPr>
          <w:rFonts w:ascii="Times New Roman" w:hAnsi="Times New Roman" w:cs="Times New Roman"/>
          <w:sz w:val="24"/>
          <w:szCs w:val="24"/>
        </w:rPr>
        <w:t>Z</w:t>
      </w:r>
      <w:r w:rsidR="002D73C5">
        <w:rPr>
          <w:rFonts w:ascii="Times New Roman" w:hAnsi="Times New Roman" w:cs="Times New Roman"/>
          <w:sz w:val="24"/>
          <w:szCs w:val="24"/>
        </w:rPr>
        <w:t>Š</w:t>
      </w:r>
    </w:p>
    <w:sectPr w:rsidR="002B0066" w:rsidRPr="002B0066" w:rsidSect="007B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16A"/>
    <w:rsid w:val="0007616A"/>
    <w:rsid w:val="002B0066"/>
    <w:rsid w:val="002D73C5"/>
    <w:rsid w:val="00323F03"/>
    <w:rsid w:val="00336D34"/>
    <w:rsid w:val="004C7255"/>
    <w:rsid w:val="0058125B"/>
    <w:rsid w:val="007B56FA"/>
    <w:rsid w:val="00CA17FC"/>
    <w:rsid w:val="00CE79E9"/>
    <w:rsid w:val="00E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5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KAŠŠAJOVÁ Lívia</dc:creator>
  <cp:keywords/>
  <dc:description/>
  <cp:lastModifiedBy>Lenka.Borzova</cp:lastModifiedBy>
  <cp:revision>7</cp:revision>
  <cp:lastPrinted>2022-04-05T10:44:00Z</cp:lastPrinted>
  <dcterms:created xsi:type="dcterms:W3CDTF">2020-02-19T12:17:00Z</dcterms:created>
  <dcterms:modified xsi:type="dcterms:W3CDTF">2022-06-22T16:59:00Z</dcterms:modified>
</cp:coreProperties>
</file>